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6F" w:rsidRDefault="00926AA0">
      <w:pPr>
        <w:jc w:val="center"/>
        <w:rPr>
          <w:rFonts w:ascii="黑体" w:eastAsia="黑体" w:hAnsi="黑体"/>
          <w:sz w:val="44"/>
          <w:szCs w:val="44"/>
        </w:rPr>
      </w:pPr>
      <w:r w:rsidRPr="00926AA0">
        <w:rPr>
          <w:rFonts w:ascii="黑体" w:eastAsia="黑体" w:hAnsi="黑体" w:hint="eastAsia"/>
          <w:sz w:val="44"/>
          <w:szCs w:val="44"/>
        </w:rPr>
        <w:t>主楼排队叫号系统（视翰）维保</w:t>
      </w:r>
      <w:r w:rsidR="00567C6F" w:rsidRPr="00567C6F">
        <w:rPr>
          <w:rFonts w:ascii="黑体" w:eastAsia="黑体" w:hAnsi="黑体" w:hint="eastAsia"/>
          <w:sz w:val="44"/>
          <w:szCs w:val="44"/>
        </w:rPr>
        <w:t>服务</w:t>
      </w:r>
      <w:r w:rsidR="00687954">
        <w:rPr>
          <w:rFonts w:ascii="黑体" w:eastAsia="黑体" w:hAnsi="黑体" w:hint="eastAsia"/>
          <w:sz w:val="44"/>
          <w:szCs w:val="44"/>
        </w:rPr>
        <w:t>招标文件</w:t>
      </w:r>
    </w:p>
    <w:p w:rsidR="00D87FF2" w:rsidRDefault="00687954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（第</w:t>
      </w:r>
      <w:r w:rsidR="00E967F7">
        <w:rPr>
          <w:rFonts w:ascii="黑体" w:eastAsia="黑体" w:hAnsi="黑体" w:hint="eastAsia"/>
          <w:sz w:val="44"/>
          <w:szCs w:val="44"/>
        </w:rPr>
        <w:t>二</w:t>
      </w:r>
      <w:r>
        <w:rPr>
          <w:rFonts w:ascii="黑体" w:eastAsia="黑体" w:hAnsi="黑体" w:hint="eastAsia"/>
          <w:sz w:val="44"/>
          <w:szCs w:val="44"/>
        </w:rPr>
        <w:t>次）</w:t>
      </w:r>
    </w:p>
    <w:p w:rsidR="00D87FF2" w:rsidRDefault="006879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0C23F3" w:rsidRPr="000C23F3">
        <w:rPr>
          <w:rFonts w:hint="eastAsia"/>
          <w:sz w:val="24"/>
          <w:szCs w:val="24"/>
        </w:rPr>
        <w:t>主楼排队叫号系统（视翰）维保</w:t>
      </w:r>
      <w:r w:rsidR="00567C6F" w:rsidRPr="00567C6F">
        <w:rPr>
          <w:rFonts w:hint="eastAsia"/>
          <w:sz w:val="24"/>
          <w:szCs w:val="24"/>
        </w:rPr>
        <w:t>服务</w:t>
      </w:r>
    </w:p>
    <w:p w:rsidR="00651E8E" w:rsidRDefault="00687954" w:rsidP="00651E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</w:t>
      </w:r>
      <w:r w:rsidR="00567C6F">
        <w:rPr>
          <w:rFonts w:hint="eastAsia"/>
          <w:sz w:val="24"/>
          <w:szCs w:val="24"/>
        </w:rPr>
        <w:t>:</w:t>
      </w:r>
    </w:p>
    <w:p w:rsidR="00651E8E" w:rsidRPr="00651E8E" w:rsidRDefault="00651E8E" w:rsidP="000C23F3">
      <w:pPr>
        <w:tabs>
          <w:tab w:val="left" w:pos="7065"/>
        </w:tabs>
        <w:rPr>
          <w:sz w:val="24"/>
          <w:szCs w:val="24"/>
        </w:rPr>
      </w:pPr>
      <w:r w:rsidRPr="00651E8E">
        <w:rPr>
          <w:rFonts w:hint="eastAsia"/>
          <w:sz w:val="24"/>
          <w:szCs w:val="24"/>
        </w:rPr>
        <w:t>1</w:t>
      </w:r>
      <w:r w:rsidRPr="00651E8E">
        <w:rPr>
          <w:rFonts w:hint="eastAsia"/>
          <w:sz w:val="24"/>
          <w:szCs w:val="24"/>
        </w:rPr>
        <w:t>、维保费用（</w:t>
      </w:r>
      <w:r w:rsidR="008F07D4">
        <w:rPr>
          <w:sz w:val="24"/>
          <w:szCs w:val="24"/>
        </w:rPr>
        <w:t>1</w:t>
      </w:r>
      <w:r w:rsidR="008F07D4">
        <w:rPr>
          <w:rFonts w:hint="eastAsia"/>
          <w:sz w:val="24"/>
          <w:szCs w:val="24"/>
        </w:rPr>
        <w:t>年</w:t>
      </w:r>
      <w:r w:rsidRPr="00651E8E">
        <w:rPr>
          <w:rFonts w:hint="eastAsia"/>
          <w:sz w:val="24"/>
          <w:szCs w:val="24"/>
        </w:rPr>
        <w:t>）：</w:t>
      </w:r>
      <w:r w:rsidR="000C23F3">
        <w:rPr>
          <w:rFonts w:hint="eastAsia"/>
          <w:sz w:val="24"/>
          <w:szCs w:val="24"/>
        </w:rPr>
        <w:t>五</w:t>
      </w:r>
      <w:r w:rsidR="00604EBA">
        <w:rPr>
          <w:rFonts w:hint="eastAsia"/>
          <w:sz w:val="24"/>
          <w:szCs w:val="24"/>
        </w:rPr>
        <w:t>万</w:t>
      </w:r>
      <w:r w:rsidRPr="00651E8E">
        <w:rPr>
          <w:rFonts w:hint="eastAsia"/>
          <w:sz w:val="24"/>
          <w:szCs w:val="24"/>
        </w:rPr>
        <w:t>元整（￥</w:t>
      </w:r>
      <w:r w:rsidR="000C23F3">
        <w:rPr>
          <w:sz w:val="24"/>
          <w:szCs w:val="24"/>
        </w:rPr>
        <w:t>50</w:t>
      </w:r>
      <w:r w:rsidRPr="00651E8E">
        <w:rPr>
          <w:rFonts w:hint="eastAsia"/>
          <w:sz w:val="24"/>
          <w:szCs w:val="24"/>
        </w:rPr>
        <w:t>000.00</w:t>
      </w:r>
      <w:r w:rsidR="00094764">
        <w:rPr>
          <w:rFonts w:hint="eastAsia"/>
          <w:sz w:val="24"/>
          <w:szCs w:val="24"/>
        </w:rPr>
        <w:t>），</w:t>
      </w:r>
      <w:r w:rsidR="00094764">
        <w:rPr>
          <w:sz w:val="24"/>
          <w:szCs w:val="24"/>
        </w:rPr>
        <w:t>设备清单详见附件</w:t>
      </w:r>
      <w:r w:rsidR="00094764">
        <w:rPr>
          <w:rFonts w:hint="eastAsia"/>
          <w:sz w:val="24"/>
          <w:szCs w:val="24"/>
        </w:rPr>
        <w:t>2</w:t>
      </w:r>
      <w:r w:rsidR="0008409D">
        <w:rPr>
          <w:rFonts w:hint="eastAsia"/>
          <w:sz w:val="24"/>
          <w:szCs w:val="24"/>
        </w:rPr>
        <w:t>。</w:t>
      </w:r>
      <w:r w:rsidR="000C23F3">
        <w:rPr>
          <w:sz w:val="24"/>
          <w:szCs w:val="24"/>
        </w:rPr>
        <w:tab/>
      </w:r>
    </w:p>
    <w:p w:rsidR="00651E8E" w:rsidRPr="00651E8E" w:rsidRDefault="00651E8E" w:rsidP="00651E8E">
      <w:pPr>
        <w:pStyle w:val="a1"/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D87FF2">
        <w:tc>
          <w:tcPr>
            <w:tcW w:w="1277" w:type="dxa"/>
            <w:vAlign w:val="center"/>
          </w:tcPr>
          <w:p w:rsidR="00D87FF2" w:rsidRDefault="006879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D87FF2" w:rsidRDefault="006879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D87FF2" w:rsidRDefault="006879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D87FF2" w:rsidRDefault="006879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D87FF2" w:rsidRDefault="006879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D87FF2" w:rsidRDefault="006879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D87FF2">
        <w:tc>
          <w:tcPr>
            <w:tcW w:w="1277" w:type="dxa"/>
            <w:vAlign w:val="center"/>
          </w:tcPr>
          <w:p w:rsidR="00D87FF2" w:rsidRDefault="00B340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信息科</w:t>
            </w:r>
          </w:p>
        </w:tc>
        <w:tc>
          <w:tcPr>
            <w:tcW w:w="2693" w:type="dxa"/>
            <w:vAlign w:val="center"/>
          </w:tcPr>
          <w:p w:rsidR="00D87FF2" w:rsidRDefault="00B34004">
            <w:pPr>
              <w:rPr>
                <w:sz w:val="24"/>
                <w:szCs w:val="24"/>
              </w:rPr>
            </w:pPr>
            <w:r w:rsidRPr="000C23F3">
              <w:rPr>
                <w:rFonts w:hint="eastAsia"/>
                <w:sz w:val="24"/>
                <w:szCs w:val="24"/>
              </w:rPr>
              <w:t>主楼排队叫号系统（视翰）维保</w:t>
            </w:r>
            <w:r w:rsidRPr="00567C6F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992" w:type="dxa"/>
            <w:vAlign w:val="center"/>
          </w:tcPr>
          <w:p w:rsidR="00D87FF2" w:rsidRDefault="006879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87FF2" w:rsidRDefault="00567C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417" w:type="dxa"/>
            <w:vAlign w:val="center"/>
          </w:tcPr>
          <w:p w:rsidR="00D87FF2" w:rsidRDefault="00B34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  <w:tc>
          <w:tcPr>
            <w:tcW w:w="1418" w:type="dxa"/>
            <w:vAlign w:val="center"/>
          </w:tcPr>
          <w:p w:rsidR="00D87FF2" w:rsidRDefault="00B34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</w:tr>
    </w:tbl>
    <w:p w:rsidR="00094764" w:rsidRDefault="00094764">
      <w:pPr>
        <w:rPr>
          <w:sz w:val="24"/>
          <w:szCs w:val="24"/>
        </w:rPr>
      </w:pPr>
    </w:p>
    <w:p w:rsidR="00D87FF2" w:rsidRDefault="006879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三、服务期限：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年，服务周期：</w:t>
      </w:r>
      <w:r>
        <w:rPr>
          <w:rFonts w:hint="eastAsia"/>
          <w:sz w:val="24"/>
          <w:szCs w:val="24"/>
        </w:rPr>
        <w:t>202</w:t>
      </w:r>
      <w:r w:rsidR="00D01B84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 w:rsidR="00E967F7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日至</w:t>
      </w:r>
      <w:r>
        <w:rPr>
          <w:rFonts w:hint="eastAsia"/>
          <w:sz w:val="24"/>
          <w:szCs w:val="24"/>
        </w:rPr>
        <w:t>202</w:t>
      </w:r>
      <w:r w:rsidR="00A21AF5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年</w:t>
      </w:r>
      <w:r w:rsidR="00E967F7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 w:rsidR="00E967F7">
        <w:rPr>
          <w:sz w:val="24"/>
          <w:szCs w:val="24"/>
        </w:rPr>
        <w:t>29</w:t>
      </w:r>
      <w:r>
        <w:rPr>
          <w:rFonts w:hint="eastAsia"/>
          <w:sz w:val="24"/>
          <w:szCs w:val="24"/>
        </w:rPr>
        <w:t>日</w:t>
      </w:r>
      <w:r w:rsidR="00D01B84">
        <w:rPr>
          <w:rFonts w:hint="eastAsia"/>
          <w:sz w:val="24"/>
          <w:szCs w:val="24"/>
        </w:rPr>
        <w:t>。</w:t>
      </w:r>
    </w:p>
    <w:p w:rsidR="00D87FF2" w:rsidRDefault="006879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四、付款方式：</w:t>
      </w:r>
      <w:r w:rsidR="00C47E6D" w:rsidRPr="00C47E6D">
        <w:rPr>
          <w:rFonts w:hint="eastAsia"/>
          <w:sz w:val="24"/>
          <w:szCs w:val="24"/>
        </w:rPr>
        <w:t>乙方应向甲方提供合法的发票，经使用科室及归口管理部门</w:t>
      </w:r>
      <w:r w:rsidR="00DA1432">
        <w:rPr>
          <w:rFonts w:hint="eastAsia"/>
          <w:sz w:val="24"/>
          <w:szCs w:val="24"/>
        </w:rPr>
        <w:t>签字确认验收结算单后，每半年</w:t>
      </w:r>
      <w:r w:rsidR="00C47E6D">
        <w:rPr>
          <w:rFonts w:hint="eastAsia"/>
          <w:sz w:val="24"/>
          <w:szCs w:val="24"/>
        </w:rPr>
        <w:t>由</w:t>
      </w:r>
      <w:r w:rsidR="00C47E6D" w:rsidRPr="00C47E6D">
        <w:rPr>
          <w:rFonts w:hint="eastAsia"/>
          <w:sz w:val="24"/>
          <w:szCs w:val="24"/>
        </w:rPr>
        <w:t>财务科按照财务流程</w:t>
      </w:r>
      <w:r w:rsidR="00DA1432">
        <w:rPr>
          <w:rFonts w:hint="eastAsia"/>
          <w:sz w:val="24"/>
          <w:szCs w:val="24"/>
        </w:rPr>
        <w:t>向</w:t>
      </w:r>
      <w:r w:rsidR="00DA1432">
        <w:rPr>
          <w:sz w:val="24"/>
          <w:szCs w:val="24"/>
        </w:rPr>
        <w:t>乙方</w:t>
      </w:r>
      <w:r w:rsidR="00C47E6D" w:rsidRPr="00C47E6D">
        <w:rPr>
          <w:rFonts w:hint="eastAsia"/>
          <w:sz w:val="24"/>
          <w:szCs w:val="24"/>
        </w:rPr>
        <w:t>进行</w:t>
      </w:r>
      <w:r w:rsidR="00DA1432">
        <w:rPr>
          <w:rFonts w:hint="eastAsia"/>
          <w:sz w:val="24"/>
          <w:szCs w:val="24"/>
        </w:rPr>
        <w:t>一次</w:t>
      </w:r>
      <w:r w:rsidR="00C47E6D" w:rsidRPr="00C47E6D">
        <w:rPr>
          <w:rFonts w:hint="eastAsia"/>
          <w:sz w:val="24"/>
          <w:szCs w:val="24"/>
        </w:rPr>
        <w:t>结算</w:t>
      </w:r>
      <w:r w:rsidR="00DA1432">
        <w:rPr>
          <w:rFonts w:hint="eastAsia"/>
          <w:sz w:val="24"/>
          <w:szCs w:val="24"/>
        </w:rPr>
        <w:t>，</w:t>
      </w:r>
      <w:r w:rsidR="00DA1432">
        <w:rPr>
          <w:sz w:val="24"/>
          <w:szCs w:val="24"/>
        </w:rPr>
        <w:t>每次的结算金额为当年度服务</w:t>
      </w:r>
      <w:r w:rsidR="00DA1432">
        <w:rPr>
          <w:rFonts w:hint="eastAsia"/>
          <w:sz w:val="24"/>
          <w:szCs w:val="24"/>
        </w:rPr>
        <w:t>费</w:t>
      </w:r>
      <w:r w:rsidR="00DA1432">
        <w:rPr>
          <w:sz w:val="24"/>
          <w:szCs w:val="24"/>
        </w:rPr>
        <w:t>的</w:t>
      </w:r>
      <w:r w:rsidR="00DA1432">
        <w:rPr>
          <w:rFonts w:hint="eastAsia"/>
          <w:sz w:val="24"/>
          <w:szCs w:val="24"/>
        </w:rPr>
        <w:t>50</w:t>
      </w:r>
      <w:r w:rsidR="00DA1432">
        <w:rPr>
          <w:sz w:val="24"/>
          <w:szCs w:val="24"/>
        </w:rPr>
        <w:t>%</w:t>
      </w:r>
      <w:r w:rsidR="00C47E6D" w:rsidRPr="00C47E6D">
        <w:rPr>
          <w:rFonts w:hint="eastAsia"/>
          <w:sz w:val="24"/>
          <w:szCs w:val="24"/>
        </w:rPr>
        <w:t>。</w:t>
      </w:r>
    </w:p>
    <w:p w:rsidR="00D87FF2" w:rsidRDefault="006879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五、评标办法：竞争性议价，现场需二次议价。</w:t>
      </w:r>
    </w:p>
    <w:p w:rsidR="00D87FF2" w:rsidRDefault="006879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3D55D9" w:rsidRPr="000B3595" w:rsidRDefault="003947FD" w:rsidP="003D55D9">
      <w:pPr>
        <w:rPr>
          <w:sz w:val="24"/>
          <w:szCs w:val="24"/>
        </w:rPr>
      </w:pPr>
      <w:r w:rsidRPr="000B3595">
        <w:rPr>
          <w:rFonts w:hint="eastAsia"/>
          <w:sz w:val="24"/>
          <w:szCs w:val="24"/>
        </w:rPr>
        <w:t>1</w:t>
      </w:r>
      <w:r w:rsidRPr="000B3595">
        <w:rPr>
          <w:rFonts w:hint="eastAsia"/>
          <w:sz w:val="24"/>
          <w:szCs w:val="24"/>
        </w:rPr>
        <w:t>、</w:t>
      </w:r>
      <w:r w:rsidR="000B3595" w:rsidRPr="000B3595">
        <w:rPr>
          <w:rFonts w:hint="eastAsia"/>
          <w:sz w:val="24"/>
          <w:szCs w:val="24"/>
        </w:rPr>
        <w:t>营业执照（需备注三证合一或五证合一）</w:t>
      </w:r>
    </w:p>
    <w:p w:rsidR="003D55D9" w:rsidRPr="000B3595" w:rsidRDefault="003947FD" w:rsidP="003D55D9">
      <w:pPr>
        <w:rPr>
          <w:sz w:val="24"/>
          <w:szCs w:val="24"/>
        </w:rPr>
      </w:pPr>
      <w:r w:rsidRPr="000B3595">
        <w:rPr>
          <w:rFonts w:hint="eastAsia"/>
          <w:sz w:val="24"/>
          <w:szCs w:val="24"/>
        </w:rPr>
        <w:t>2</w:t>
      </w:r>
      <w:r w:rsidRPr="000B3595">
        <w:rPr>
          <w:rFonts w:hint="eastAsia"/>
          <w:sz w:val="24"/>
          <w:szCs w:val="24"/>
        </w:rPr>
        <w:t>、</w:t>
      </w:r>
      <w:r w:rsidR="000B3595" w:rsidRPr="000B3595">
        <w:rPr>
          <w:rFonts w:hint="eastAsia"/>
          <w:sz w:val="24"/>
          <w:szCs w:val="24"/>
        </w:rPr>
        <w:t>法定代表人身份证明</w:t>
      </w:r>
    </w:p>
    <w:p w:rsidR="003D55D9" w:rsidRPr="000B3595" w:rsidRDefault="003947FD" w:rsidP="003D55D9">
      <w:pPr>
        <w:rPr>
          <w:sz w:val="24"/>
          <w:szCs w:val="24"/>
        </w:rPr>
      </w:pPr>
      <w:r w:rsidRPr="000B3595">
        <w:rPr>
          <w:rFonts w:hint="eastAsia"/>
          <w:sz w:val="24"/>
          <w:szCs w:val="24"/>
        </w:rPr>
        <w:t>3</w:t>
      </w:r>
      <w:r w:rsidRPr="000B3595">
        <w:rPr>
          <w:rFonts w:hint="eastAsia"/>
          <w:sz w:val="24"/>
          <w:szCs w:val="24"/>
        </w:rPr>
        <w:t>、</w:t>
      </w:r>
      <w:r w:rsidR="000B3595" w:rsidRPr="000B3595">
        <w:rPr>
          <w:rFonts w:hint="eastAsia"/>
          <w:sz w:val="24"/>
          <w:szCs w:val="24"/>
        </w:rPr>
        <w:t>法定代表人授权委托书（如有）</w:t>
      </w:r>
    </w:p>
    <w:p w:rsidR="000B3595" w:rsidRPr="000B3595" w:rsidRDefault="003947FD">
      <w:pPr>
        <w:rPr>
          <w:sz w:val="24"/>
          <w:szCs w:val="24"/>
        </w:rPr>
      </w:pPr>
      <w:r w:rsidRPr="000B3595">
        <w:rPr>
          <w:rFonts w:hint="eastAsia"/>
          <w:sz w:val="24"/>
          <w:szCs w:val="24"/>
        </w:rPr>
        <w:t>4</w:t>
      </w:r>
      <w:r w:rsidRPr="000B3595">
        <w:rPr>
          <w:rFonts w:hint="eastAsia"/>
          <w:sz w:val="24"/>
          <w:szCs w:val="24"/>
        </w:rPr>
        <w:t>、</w:t>
      </w:r>
      <w:r w:rsidR="000B3595" w:rsidRPr="000B3595">
        <w:rPr>
          <w:rFonts w:hint="eastAsia"/>
          <w:sz w:val="24"/>
          <w:szCs w:val="24"/>
        </w:rPr>
        <w:t>基本账户信息</w:t>
      </w:r>
    </w:p>
    <w:p w:rsidR="000B3595" w:rsidRPr="000B3595" w:rsidRDefault="000B3595" w:rsidP="000B3595">
      <w:pPr>
        <w:pStyle w:val="a1"/>
        <w:rPr>
          <w:sz w:val="24"/>
        </w:rPr>
      </w:pPr>
      <w:r w:rsidRPr="000B3595">
        <w:rPr>
          <w:sz w:val="24"/>
        </w:rPr>
        <w:t>5</w:t>
      </w:r>
      <w:r w:rsidRPr="000B3595">
        <w:rPr>
          <w:rFonts w:hint="eastAsia"/>
          <w:sz w:val="24"/>
        </w:rPr>
        <w:t>、服务方案</w:t>
      </w:r>
    </w:p>
    <w:p w:rsidR="000B3595" w:rsidRPr="000B3595" w:rsidRDefault="000B3595" w:rsidP="000B3595">
      <w:pPr>
        <w:pStyle w:val="a1"/>
        <w:rPr>
          <w:sz w:val="24"/>
        </w:rPr>
      </w:pPr>
      <w:r w:rsidRPr="000B3595">
        <w:rPr>
          <w:rFonts w:hint="eastAsia"/>
          <w:sz w:val="24"/>
        </w:rPr>
        <w:t>6</w:t>
      </w:r>
      <w:r w:rsidRPr="000B3595">
        <w:rPr>
          <w:rFonts w:hint="eastAsia"/>
          <w:sz w:val="24"/>
        </w:rPr>
        <w:t>、公司经营范围包含计算机技术开发、技术服务</w:t>
      </w:r>
      <w:r w:rsidRPr="000B3595">
        <w:rPr>
          <w:rFonts w:hint="eastAsia"/>
          <w:sz w:val="24"/>
        </w:rPr>
        <w:t>;</w:t>
      </w:r>
      <w:r w:rsidRPr="000B3595">
        <w:rPr>
          <w:rFonts w:hint="eastAsia"/>
          <w:sz w:val="24"/>
        </w:rPr>
        <w:t>信息系统集成服务</w:t>
      </w:r>
      <w:r w:rsidRPr="000B3595">
        <w:rPr>
          <w:rFonts w:hint="eastAsia"/>
          <w:sz w:val="24"/>
        </w:rPr>
        <w:t>;</w:t>
      </w:r>
      <w:r w:rsidRPr="000B3595">
        <w:rPr>
          <w:rFonts w:hint="eastAsia"/>
          <w:sz w:val="24"/>
        </w:rPr>
        <w:t>集成系统建设、维护、运营、租赁</w:t>
      </w:r>
      <w:r w:rsidRPr="000B3595">
        <w:rPr>
          <w:rFonts w:hint="eastAsia"/>
          <w:sz w:val="24"/>
        </w:rPr>
        <w:t>;</w:t>
      </w:r>
      <w:r w:rsidRPr="000B3595">
        <w:rPr>
          <w:rFonts w:hint="eastAsia"/>
          <w:sz w:val="24"/>
        </w:rPr>
        <w:t>计算机网络平台的建设与开发等。</w:t>
      </w:r>
    </w:p>
    <w:p w:rsidR="00D87FF2" w:rsidRDefault="006879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七、采购需求</w:t>
      </w:r>
    </w:p>
    <w:p w:rsidR="005732A0" w:rsidRPr="005732A0" w:rsidRDefault="005732A0" w:rsidP="005732A0">
      <w:pPr>
        <w:rPr>
          <w:sz w:val="24"/>
          <w:szCs w:val="24"/>
        </w:rPr>
      </w:pPr>
      <w:r w:rsidRPr="005732A0">
        <w:rPr>
          <w:rFonts w:hint="eastAsia"/>
          <w:sz w:val="24"/>
          <w:szCs w:val="24"/>
        </w:rPr>
        <w:t>（一）服务方式：</w:t>
      </w:r>
      <w:r w:rsidRPr="005732A0">
        <w:rPr>
          <w:rFonts w:hint="eastAsia"/>
          <w:sz w:val="24"/>
          <w:szCs w:val="24"/>
        </w:rPr>
        <w:br/>
      </w:r>
      <w:r w:rsidRPr="005732A0">
        <w:rPr>
          <w:sz w:val="24"/>
          <w:szCs w:val="24"/>
        </w:rPr>
        <w:t>1</w:t>
      </w:r>
      <w:r w:rsidRPr="005732A0">
        <w:rPr>
          <w:sz w:val="24"/>
          <w:szCs w:val="24"/>
        </w:rPr>
        <w:t>、</w:t>
      </w:r>
      <w:r w:rsidRPr="005732A0">
        <w:rPr>
          <w:rFonts w:hint="eastAsia"/>
          <w:sz w:val="24"/>
          <w:szCs w:val="24"/>
        </w:rPr>
        <w:t>提供线上</w:t>
      </w:r>
      <w:r w:rsidRPr="005732A0">
        <w:rPr>
          <w:sz w:val="24"/>
          <w:szCs w:val="24"/>
        </w:rPr>
        <w:t>技术支持服务。</w:t>
      </w:r>
      <w:r w:rsidRPr="005732A0">
        <w:rPr>
          <w:sz w:val="24"/>
          <w:szCs w:val="24"/>
        </w:rPr>
        <w:br/>
        <w:t>2</w:t>
      </w:r>
      <w:r w:rsidRPr="005732A0">
        <w:rPr>
          <w:sz w:val="24"/>
          <w:szCs w:val="24"/>
        </w:rPr>
        <w:t>、一般问题通过远程处理。</w:t>
      </w:r>
      <w:r w:rsidRPr="005732A0">
        <w:rPr>
          <w:sz w:val="24"/>
          <w:szCs w:val="24"/>
        </w:rPr>
        <w:br/>
        <w:t>3</w:t>
      </w:r>
      <w:r w:rsidRPr="005732A0">
        <w:rPr>
          <w:sz w:val="24"/>
          <w:szCs w:val="24"/>
        </w:rPr>
        <w:t>、甲方需要向乙方提供远程方式（必要时现场）。</w:t>
      </w:r>
    </w:p>
    <w:p w:rsidR="005732A0" w:rsidRPr="005732A0" w:rsidRDefault="005732A0" w:rsidP="005732A0">
      <w:pPr>
        <w:rPr>
          <w:sz w:val="24"/>
          <w:szCs w:val="24"/>
        </w:rPr>
      </w:pPr>
      <w:r w:rsidRPr="005732A0">
        <w:rPr>
          <w:rFonts w:hint="eastAsia"/>
          <w:sz w:val="24"/>
          <w:szCs w:val="24"/>
        </w:rPr>
        <w:t>4</w:t>
      </w:r>
      <w:r w:rsidRPr="005732A0">
        <w:rPr>
          <w:rFonts w:hint="eastAsia"/>
          <w:sz w:val="24"/>
          <w:szCs w:val="24"/>
        </w:rPr>
        <w:t>、按时完成甲方信息科根据紧急情况提出的系统问题；</w:t>
      </w:r>
    </w:p>
    <w:p w:rsidR="005732A0" w:rsidRPr="005732A0" w:rsidRDefault="005732A0" w:rsidP="005732A0">
      <w:pPr>
        <w:rPr>
          <w:sz w:val="24"/>
          <w:szCs w:val="24"/>
        </w:rPr>
      </w:pPr>
      <w:r w:rsidRPr="005732A0">
        <w:rPr>
          <w:sz w:val="24"/>
          <w:szCs w:val="24"/>
        </w:rPr>
        <w:t>4.1</w:t>
      </w:r>
      <w:r w:rsidRPr="005732A0">
        <w:rPr>
          <w:rFonts w:hint="eastAsia"/>
          <w:sz w:val="24"/>
          <w:szCs w:val="24"/>
        </w:rPr>
        <w:t>、特急问题：在</w:t>
      </w:r>
      <w:r w:rsidRPr="005732A0">
        <w:rPr>
          <w:rFonts w:hint="eastAsia"/>
          <w:sz w:val="24"/>
          <w:szCs w:val="24"/>
        </w:rPr>
        <w:t>30</w:t>
      </w:r>
      <w:r w:rsidRPr="005732A0">
        <w:rPr>
          <w:rFonts w:hint="eastAsia"/>
          <w:sz w:val="24"/>
          <w:szCs w:val="24"/>
        </w:rPr>
        <w:t>分钟内作出响应，在两小时内解决问题，如不能及时解决，工程师来医院现场解决。</w:t>
      </w:r>
    </w:p>
    <w:p w:rsidR="005732A0" w:rsidRPr="005732A0" w:rsidRDefault="005732A0" w:rsidP="005732A0">
      <w:pPr>
        <w:rPr>
          <w:sz w:val="24"/>
          <w:szCs w:val="24"/>
        </w:rPr>
      </w:pPr>
      <w:r w:rsidRPr="005732A0">
        <w:rPr>
          <w:sz w:val="24"/>
          <w:szCs w:val="24"/>
        </w:rPr>
        <w:t>4.</w:t>
      </w:r>
      <w:r w:rsidRPr="005732A0">
        <w:rPr>
          <w:rFonts w:hint="eastAsia"/>
          <w:sz w:val="24"/>
          <w:szCs w:val="24"/>
        </w:rPr>
        <w:t>2</w:t>
      </w:r>
      <w:r w:rsidRPr="005732A0">
        <w:rPr>
          <w:rFonts w:hint="eastAsia"/>
          <w:sz w:val="24"/>
          <w:szCs w:val="24"/>
        </w:rPr>
        <w:t>、紧急问题：在两小时内作出响应，在</w:t>
      </w:r>
      <w:r w:rsidRPr="005732A0">
        <w:rPr>
          <w:sz w:val="24"/>
          <w:szCs w:val="24"/>
        </w:rPr>
        <w:t>4</w:t>
      </w:r>
      <w:r w:rsidRPr="005732A0">
        <w:rPr>
          <w:rFonts w:hint="eastAsia"/>
          <w:sz w:val="24"/>
          <w:szCs w:val="24"/>
        </w:rPr>
        <w:t>小时内解决问题。</w:t>
      </w:r>
    </w:p>
    <w:p w:rsidR="005732A0" w:rsidRPr="005732A0" w:rsidRDefault="005732A0" w:rsidP="005732A0">
      <w:pPr>
        <w:rPr>
          <w:sz w:val="24"/>
          <w:szCs w:val="24"/>
        </w:rPr>
      </w:pPr>
      <w:r w:rsidRPr="005732A0">
        <w:rPr>
          <w:sz w:val="24"/>
          <w:szCs w:val="24"/>
        </w:rPr>
        <w:t>4.</w:t>
      </w:r>
      <w:r w:rsidRPr="005732A0">
        <w:rPr>
          <w:rFonts w:hint="eastAsia"/>
          <w:sz w:val="24"/>
          <w:szCs w:val="24"/>
        </w:rPr>
        <w:t>3</w:t>
      </w:r>
      <w:r w:rsidRPr="005732A0">
        <w:rPr>
          <w:rFonts w:hint="eastAsia"/>
          <w:sz w:val="24"/>
          <w:szCs w:val="24"/>
        </w:rPr>
        <w:t>﹑一般问题：一天内解决问题。</w:t>
      </w:r>
    </w:p>
    <w:p w:rsidR="005732A0" w:rsidRPr="005732A0" w:rsidRDefault="005732A0" w:rsidP="005732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  <w:r w:rsidRPr="005732A0">
        <w:rPr>
          <w:rFonts w:hint="eastAsia"/>
          <w:sz w:val="24"/>
          <w:szCs w:val="24"/>
        </w:rPr>
        <w:t>服务内容：</w:t>
      </w:r>
    </w:p>
    <w:p w:rsidR="005732A0" w:rsidRPr="005732A0" w:rsidRDefault="005732A0" w:rsidP="005732A0">
      <w:pPr>
        <w:rPr>
          <w:sz w:val="24"/>
          <w:szCs w:val="24"/>
        </w:rPr>
      </w:pPr>
      <w:r w:rsidRPr="005732A0">
        <w:rPr>
          <w:rFonts w:hint="eastAsia"/>
          <w:sz w:val="24"/>
          <w:szCs w:val="24"/>
        </w:rPr>
        <w:t>每年完成两次现场巡检，并按医院的服务质量要求完成日常维护服务。工作内容主要包括：</w:t>
      </w:r>
    </w:p>
    <w:p w:rsidR="005732A0" w:rsidRPr="005732A0" w:rsidRDefault="00F61627" w:rsidP="005732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5732A0" w:rsidRPr="005732A0">
        <w:rPr>
          <w:rFonts w:hint="eastAsia"/>
          <w:sz w:val="24"/>
          <w:szCs w:val="24"/>
        </w:rPr>
        <w:t>维护系统的正常运行，保证基础数据的准确和实时；</w:t>
      </w:r>
    </w:p>
    <w:p w:rsidR="005732A0" w:rsidRPr="005732A0" w:rsidRDefault="00F61627" w:rsidP="005732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5732A0" w:rsidRPr="005732A0">
        <w:rPr>
          <w:rFonts w:hint="eastAsia"/>
          <w:sz w:val="24"/>
          <w:szCs w:val="24"/>
        </w:rPr>
        <w:t>在规定的时间内完成甲方提出的系统问题；</w:t>
      </w:r>
    </w:p>
    <w:p w:rsidR="005732A0" w:rsidRPr="005732A0" w:rsidRDefault="00F61627" w:rsidP="005732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5732A0" w:rsidRPr="005732A0">
        <w:rPr>
          <w:rFonts w:hint="eastAsia"/>
          <w:sz w:val="24"/>
          <w:szCs w:val="24"/>
        </w:rPr>
        <w:t>保证系统工作流的顺畅进行；</w:t>
      </w:r>
    </w:p>
    <w:p w:rsidR="005732A0" w:rsidRPr="005732A0" w:rsidRDefault="00F61627" w:rsidP="005732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5732A0" w:rsidRPr="005732A0">
        <w:rPr>
          <w:rFonts w:hint="eastAsia"/>
          <w:sz w:val="24"/>
          <w:szCs w:val="24"/>
        </w:rPr>
        <w:t>保证对于系统使用问题及优化需求的及时处理和收集反馈；</w:t>
      </w:r>
    </w:p>
    <w:p w:rsidR="005732A0" w:rsidRPr="005732A0" w:rsidRDefault="00F61627" w:rsidP="005732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="005732A0" w:rsidRPr="005732A0">
        <w:rPr>
          <w:rFonts w:hint="eastAsia"/>
          <w:sz w:val="24"/>
          <w:szCs w:val="24"/>
        </w:rPr>
        <w:t>根据业务部门的需求，对错误数据、程和优序进行修复化；</w:t>
      </w:r>
    </w:p>
    <w:p w:rsidR="005732A0" w:rsidRPr="005732A0" w:rsidRDefault="00F61627" w:rsidP="005732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="005732A0" w:rsidRPr="005732A0">
        <w:rPr>
          <w:rFonts w:hint="eastAsia"/>
          <w:sz w:val="24"/>
          <w:szCs w:val="24"/>
        </w:rPr>
        <w:t>对软件功能进行维护，保障系统正常运行。</w:t>
      </w:r>
    </w:p>
    <w:p w:rsidR="00094764" w:rsidRPr="00094764" w:rsidRDefault="00F61627" w:rsidP="000947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 w:rsidR="005732A0" w:rsidRPr="005732A0">
        <w:rPr>
          <w:rFonts w:hint="eastAsia"/>
          <w:sz w:val="24"/>
          <w:szCs w:val="24"/>
        </w:rPr>
        <w:t>对系统硬件进行维护，配件免费更换，人为损坏、自然灾害损坏除外。</w:t>
      </w:r>
    </w:p>
    <w:p w:rsidR="00D87FF2" w:rsidRDefault="00687954">
      <w:pPr>
        <w:spacing w:line="460" w:lineRule="exact"/>
        <w:rPr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八、踏勘现场：投标人不统一</w:t>
      </w:r>
      <w:r>
        <w:rPr>
          <w:rFonts w:ascii="宋体" w:hAnsi="宋体" w:hint="eastAsia"/>
          <w:sz w:val="24"/>
          <w:szCs w:val="24"/>
        </w:rPr>
        <w:t>组织现场踏勘，本工程施工地点位于浏阳市人民医院，各投标人可自行进行现场踏勘，现场踏勘的费用自理，踏勘过程中出现任何安全事故均与招标人无关。</w:t>
      </w:r>
    </w:p>
    <w:p w:rsidR="00D87FF2" w:rsidRDefault="006879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九、投标文件编制要求</w:t>
      </w:r>
    </w:p>
    <w:p w:rsidR="00D87FF2" w:rsidRDefault="006879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D87FF2" w:rsidRDefault="006879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D87FF2" w:rsidRDefault="006879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十、投标截止时间、开标时间及地点：</w:t>
      </w:r>
    </w:p>
    <w:p w:rsidR="00D87FF2" w:rsidRDefault="006879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</w:t>
      </w:r>
      <w:r w:rsidRPr="00F81F82">
        <w:rPr>
          <w:rFonts w:hint="eastAsia"/>
          <w:sz w:val="24"/>
          <w:szCs w:val="24"/>
        </w:rPr>
        <w:t>间：</w:t>
      </w:r>
      <w:r w:rsidRPr="00F81F82">
        <w:rPr>
          <w:rFonts w:hint="eastAsia"/>
          <w:sz w:val="24"/>
          <w:szCs w:val="24"/>
        </w:rPr>
        <w:t>202</w:t>
      </w:r>
      <w:r w:rsidR="00254F4B">
        <w:rPr>
          <w:sz w:val="24"/>
          <w:szCs w:val="24"/>
        </w:rPr>
        <w:t>5</w:t>
      </w:r>
      <w:r w:rsidRPr="00F81F82">
        <w:rPr>
          <w:rFonts w:hint="eastAsia"/>
          <w:sz w:val="24"/>
          <w:szCs w:val="24"/>
        </w:rPr>
        <w:t>年</w:t>
      </w:r>
      <w:r w:rsidR="00E967F7">
        <w:rPr>
          <w:sz w:val="24"/>
          <w:szCs w:val="24"/>
        </w:rPr>
        <w:t>2</w:t>
      </w:r>
      <w:r w:rsidRPr="00F81F82">
        <w:rPr>
          <w:rFonts w:hint="eastAsia"/>
          <w:sz w:val="24"/>
          <w:szCs w:val="24"/>
        </w:rPr>
        <w:t>月</w:t>
      </w:r>
      <w:r w:rsidR="00E967F7">
        <w:rPr>
          <w:sz w:val="24"/>
          <w:szCs w:val="24"/>
        </w:rPr>
        <w:t>20</w:t>
      </w:r>
      <w:r w:rsidRPr="00F81F82">
        <w:rPr>
          <w:rFonts w:hint="eastAsia"/>
          <w:sz w:val="24"/>
          <w:szCs w:val="24"/>
        </w:rPr>
        <w:t>日</w:t>
      </w:r>
      <w:r w:rsidRPr="00F81F82">
        <w:rPr>
          <w:rFonts w:hint="eastAsia"/>
          <w:sz w:val="24"/>
          <w:szCs w:val="24"/>
        </w:rPr>
        <w:t>09:00</w:t>
      </w:r>
      <w:r w:rsidRPr="00F81F82">
        <w:rPr>
          <w:rFonts w:hint="eastAsia"/>
          <w:sz w:val="24"/>
          <w:szCs w:val="24"/>
        </w:rPr>
        <w:t>，超过截止时间的投标将被拒绝（★）。</w:t>
      </w:r>
    </w:p>
    <w:p w:rsidR="00D87FF2" w:rsidRDefault="006879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D87FF2" w:rsidRDefault="006879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D87FF2" w:rsidRDefault="006879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十一、有关此次招标事宜，可与下列人员联系：</w:t>
      </w:r>
    </w:p>
    <w:p w:rsidR="00D87FF2" w:rsidRDefault="006879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</w:t>
      </w:r>
    </w:p>
    <w:p w:rsidR="00D87FF2" w:rsidRDefault="006879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地址：浏阳市道吾西路</w:t>
      </w:r>
      <w:r>
        <w:rPr>
          <w:rFonts w:hint="eastAsia"/>
          <w:sz w:val="24"/>
          <w:szCs w:val="24"/>
        </w:rPr>
        <w:t>452</w:t>
      </w:r>
      <w:r>
        <w:rPr>
          <w:rFonts w:hint="eastAsia"/>
          <w:sz w:val="24"/>
          <w:szCs w:val="24"/>
        </w:rPr>
        <w:t>号</w:t>
      </w:r>
    </w:p>
    <w:p w:rsidR="00D87FF2" w:rsidRDefault="00D87FF2">
      <w:pPr>
        <w:rPr>
          <w:sz w:val="24"/>
          <w:szCs w:val="24"/>
        </w:rPr>
      </w:pPr>
    </w:p>
    <w:p w:rsidR="00D87FF2" w:rsidRDefault="00687954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D87FF2" w:rsidRDefault="00687954">
      <w:pPr>
        <w:ind w:firstLineChars="2750" w:firstLine="660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202</w:t>
      </w:r>
      <w:r w:rsidR="003270E4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1629D9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-</w:t>
      </w:r>
      <w:r w:rsidR="001629D9">
        <w:rPr>
          <w:sz w:val="24"/>
          <w:szCs w:val="24"/>
        </w:rPr>
        <w:t>13</w:t>
      </w:r>
    </w:p>
    <w:p w:rsidR="00D87FF2" w:rsidRDefault="00D87FF2">
      <w:pPr>
        <w:spacing w:line="240" w:lineRule="exact"/>
        <w:rPr>
          <w:rFonts w:ascii="宋体" w:hAnsi="宋体"/>
          <w:b/>
          <w:sz w:val="28"/>
          <w:szCs w:val="24"/>
        </w:rPr>
      </w:pPr>
    </w:p>
    <w:p w:rsidR="00D87FF2" w:rsidRDefault="00D87FF2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D87FF2" w:rsidRDefault="00D87FF2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D87FF2" w:rsidRDefault="00D87FF2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D87FF2" w:rsidRDefault="00D87FF2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D87FF2" w:rsidRDefault="00D87FF2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D87FF2" w:rsidRDefault="00D87FF2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D87FF2" w:rsidRDefault="00D87FF2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D87FF2" w:rsidRDefault="00D87FF2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D87FF2" w:rsidRDefault="00D87FF2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08409D" w:rsidRDefault="0008409D" w:rsidP="0008409D">
      <w:pPr>
        <w:pStyle w:val="a1"/>
        <w:rPr>
          <w:rFonts w:ascii="宋体" w:hAnsi="宋体"/>
          <w:b/>
          <w:sz w:val="28"/>
        </w:rPr>
      </w:pPr>
      <w:r w:rsidRPr="0008409D">
        <w:rPr>
          <w:rFonts w:ascii="宋体" w:hAnsi="宋体" w:hint="eastAsia"/>
          <w:b/>
          <w:sz w:val="28"/>
        </w:rPr>
        <w:t>附件</w:t>
      </w:r>
      <w:r w:rsidRPr="0008409D">
        <w:rPr>
          <w:rFonts w:ascii="宋体" w:hAnsi="宋体" w:hint="eastAsia"/>
          <w:b/>
          <w:sz w:val="28"/>
        </w:rPr>
        <w:t>2</w:t>
      </w:r>
      <w:r>
        <w:rPr>
          <w:rFonts w:ascii="宋体" w:hAnsi="宋体" w:hint="eastAsia"/>
          <w:b/>
          <w:sz w:val="28"/>
        </w:rPr>
        <w:t>：</w:t>
      </w:r>
      <w:r w:rsidR="00DF6891">
        <w:rPr>
          <w:rFonts w:ascii="宋体" w:hAnsi="宋体" w:hint="eastAsia"/>
          <w:b/>
          <w:sz w:val="28"/>
        </w:rPr>
        <w:t>在院</w:t>
      </w:r>
      <w:r w:rsidR="00DF6891">
        <w:rPr>
          <w:rFonts w:ascii="宋体" w:hAnsi="宋体"/>
          <w:b/>
          <w:sz w:val="28"/>
        </w:rPr>
        <w:t>设备清单</w:t>
      </w:r>
    </w:p>
    <w:tbl>
      <w:tblPr>
        <w:tblW w:w="8212" w:type="dxa"/>
        <w:tblInd w:w="118" w:type="dxa"/>
        <w:tblLook w:val="04A0"/>
      </w:tblPr>
      <w:tblGrid>
        <w:gridCol w:w="940"/>
        <w:gridCol w:w="1318"/>
        <w:gridCol w:w="851"/>
        <w:gridCol w:w="1984"/>
        <w:gridCol w:w="1985"/>
        <w:gridCol w:w="1134"/>
      </w:tblGrid>
      <w:tr w:rsidR="0008409D" w:rsidRPr="00C02F16" w:rsidTr="009905F6">
        <w:trPr>
          <w:trHeight w:val="58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货物名称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品牌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型号规格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制造厂商名称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数量</w:t>
            </w:r>
          </w:p>
        </w:tc>
      </w:tr>
      <w:tr w:rsidR="0008409D" w:rsidRPr="00C02F16" w:rsidTr="009905F6">
        <w:trPr>
          <w:trHeight w:val="8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自动报到机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神州视翰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CS-SD22-CPIB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北京神州视翰科技有限公司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</w:tr>
      <w:tr w:rsidR="0008409D" w:rsidRPr="00C02F16" w:rsidTr="009905F6">
        <w:trPr>
          <w:trHeight w:val="11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55</w:t>
            </w:r>
            <w:r w:rsidRPr="00C02F16">
              <w:rPr>
                <w:rFonts w:ascii="宋体" w:hAnsi="宋体" w:hint="eastAsia"/>
                <w:color w:val="000000"/>
                <w:sz w:val="24"/>
              </w:rPr>
              <w:t>寸候诊区显示屏（壁挂一体机）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神州视翰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LED55-MSTV-H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北京神州视翰科技有限公司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24</w:t>
            </w:r>
          </w:p>
        </w:tc>
      </w:tr>
      <w:tr w:rsidR="0008409D" w:rsidRPr="00C02F16" w:rsidTr="009905F6">
        <w:trPr>
          <w:trHeight w:val="11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22</w:t>
            </w:r>
            <w:r w:rsidRPr="00C02F16">
              <w:rPr>
                <w:rFonts w:ascii="宋体" w:hAnsi="宋体" w:hint="eastAsia"/>
                <w:color w:val="000000"/>
                <w:sz w:val="24"/>
              </w:rPr>
              <w:t>寸分诊诊室屏（壁挂一体机）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神州视翰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LED22-MSTV-H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北京神州视翰科技有限公司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120</w:t>
            </w:r>
          </w:p>
        </w:tc>
      </w:tr>
      <w:tr w:rsidR="0008409D" w:rsidRPr="00C02F16" w:rsidTr="009905F6">
        <w:trPr>
          <w:trHeight w:val="8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功放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神州视翰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EB-40A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北京神州视翰科技有限公司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21</w:t>
            </w:r>
          </w:p>
        </w:tc>
      </w:tr>
      <w:tr w:rsidR="0008409D" w:rsidRPr="00C02F16" w:rsidTr="009905F6">
        <w:trPr>
          <w:trHeight w:val="8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吸顶喇叭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神州视翰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DS-622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北京神州视翰科技有限公司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61</w:t>
            </w:r>
          </w:p>
        </w:tc>
      </w:tr>
      <w:tr w:rsidR="0008409D" w:rsidRPr="00C02F16" w:rsidTr="009905F6">
        <w:trPr>
          <w:trHeight w:val="8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音频线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神州视翰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RVV2*1.0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北京神州视翰科技有限公司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08409D" w:rsidRPr="00C02F16" w:rsidTr="009905F6">
        <w:trPr>
          <w:trHeight w:val="8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55</w:t>
            </w:r>
            <w:r w:rsidRPr="00C02F16">
              <w:rPr>
                <w:rFonts w:ascii="宋体" w:hAnsi="宋体" w:hint="eastAsia"/>
                <w:color w:val="000000"/>
                <w:sz w:val="24"/>
              </w:rPr>
              <w:t>寸立式医生排班终端机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神州视翰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LED55-MSTV-L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北京神州视翰科技有限公司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</w:tr>
      <w:tr w:rsidR="0008409D" w:rsidRPr="00C02F16" w:rsidTr="009905F6">
        <w:trPr>
          <w:trHeight w:val="11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分诊排队叫号系统服务器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联想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ThinkSystem SR590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联想（北京）信息技术有限公司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08409D" w:rsidRPr="00C02F16" w:rsidTr="009905F6">
        <w:trPr>
          <w:trHeight w:val="8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智慧医疗分诊排队系统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神州视翰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V3.0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北京神州视翰科技有限公司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08409D" w:rsidRPr="00C02F16" w:rsidTr="009905F6">
        <w:trPr>
          <w:trHeight w:val="8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护士站分诊台客户端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神州视翰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V3.0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北京神州视翰科技有限公司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</w:tr>
      <w:tr w:rsidR="0008409D" w:rsidRPr="00C02F16" w:rsidTr="009905F6">
        <w:trPr>
          <w:trHeight w:val="8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工作站虚拟叫号软件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神州视翰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V3.0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北京神州视翰科技有限公司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150</w:t>
            </w:r>
          </w:p>
        </w:tc>
      </w:tr>
      <w:tr w:rsidR="0008409D" w:rsidRPr="00C02F16" w:rsidTr="009905F6">
        <w:trPr>
          <w:trHeight w:val="8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语音模块接口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神州视翰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S-VL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北京神州视翰科技有限公司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08409D" w:rsidRPr="00C02F16" w:rsidTr="009905F6">
        <w:trPr>
          <w:trHeight w:val="8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医生排班系统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神州视翰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V2.0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北京神州视翰科技有限公司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08409D" w:rsidRPr="00C02F16" w:rsidTr="009905F6">
        <w:trPr>
          <w:trHeight w:val="8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自助报到设备软件开发定制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神州视翰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V3.0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北京神州视翰科技有限公司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</w:tr>
      <w:tr w:rsidR="0008409D" w:rsidRPr="00C02F16" w:rsidTr="009905F6">
        <w:trPr>
          <w:trHeight w:val="8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HIS</w:t>
            </w:r>
            <w:r w:rsidRPr="00C02F16">
              <w:rPr>
                <w:rFonts w:ascii="宋体" w:hAnsi="宋体" w:hint="eastAsia"/>
                <w:color w:val="000000"/>
                <w:sz w:val="24"/>
              </w:rPr>
              <w:t>接口程序开发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神州视翰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V2.0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北京神州视翰科技有限公司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08409D" w:rsidRPr="00C02F16" w:rsidTr="009905F6">
        <w:trPr>
          <w:trHeight w:val="8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PACS</w:t>
            </w:r>
            <w:r w:rsidRPr="00C02F16">
              <w:rPr>
                <w:rFonts w:ascii="宋体" w:hAnsi="宋体" w:hint="eastAsia"/>
                <w:color w:val="000000"/>
                <w:sz w:val="24"/>
              </w:rPr>
              <w:t>对接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神州视翰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V2.0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北京神州视翰科技有限公司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08409D" w:rsidRPr="00C02F16" w:rsidTr="009905F6">
        <w:trPr>
          <w:trHeight w:val="8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LIS</w:t>
            </w:r>
            <w:r w:rsidRPr="00C02F16">
              <w:rPr>
                <w:rFonts w:ascii="宋体" w:hAnsi="宋体" w:hint="eastAsia"/>
                <w:color w:val="000000"/>
                <w:sz w:val="24"/>
              </w:rPr>
              <w:t>对接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神州视翰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V2.0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北京神州视翰科技有限公司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09D" w:rsidRPr="00C02F16" w:rsidRDefault="0008409D" w:rsidP="00A451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2F16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</w:tbl>
    <w:p w:rsidR="0008409D" w:rsidRPr="0008409D" w:rsidRDefault="0008409D" w:rsidP="0008409D">
      <w:pPr>
        <w:pStyle w:val="a1"/>
        <w:rPr>
          <w:rFonts w:ascii="宋体" w:hAnsi="宋体"/>
          <w:b/>
          <w:sz w:val="28"/>
        </w:rPr>
      </w:pPr>
    </w:p>
    <w:p w:rsidR="00D87FF2" w:rsidRDefault="00D87FF2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08409D" w:rsidRDefault="0008409D" w:rsidP="0008409D">
      <w:pPr>
        <w:pStyle w:val="a1"/>
      </w:pPr>
    </w:p>
    <w:p w:rsidR="0008409D" w:rsidRDefault="0008409D" w:rsidP="0008409D">
      <w:pPr>
        <w:pStyle w:val="a1"/>
      </w:pPr>
    </w:p>
    <w:p w:rsidR="0008409D" w:rsidRDefault="0008409D" w:rsidP="0008409D">
      <w:pPr>
        <w:pStyle w:val="a1"/>
      </w:pPr>
    </w:p>
    <w:p w:rsidR="0008409D" w:rsidRDefault="0008409D" w:rsidP="0008409D">
      <w:pPr>
        <w:pStyle w:val="a1"/>
      </w:pPr>
    </w:p>
    <w:p w:rsidR="00A97AE6" w:rsidRDefault="00A97AE6" w:rsidP="0008409D">
      <w:pPr>
        <w:pStyle w:val="a1"/>
      </w:pPr>
    </w:p>
    <w:p w:rsidR="0008409D" w:rsidRDefault="0008409D" w:rsidP="0008409D">
      <w:pPr>
        <w:pStyle w:val="a1"/>
      </w:pPr>
    </w:p>
    <w:p w:rsidR="0008409D" w:rsidRDefault="0008409D" w:rsidP="0008409D">
      <w:pPr>
        <w:pStyle w:val="a1"/>
      </w:pPr>
    </w:p>
    <w:p w:rsidR="0008409D" w:rsidRPr="0008409D" w:rsidRDefault="0008409D" w:rsidP="0008409D">
      <w:pPr>
        <w:pStyle w:val="a1"/>
      </w:pPr>
    </w:p>
    <w:p w:rsidR="00D87FF2" w:rsidRDefault="00687954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D87FF2" w:rsidRDefault="00687954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投标文件</w:t>
      </w:r>
    </w:p>
    <w:p w:rsidR="00D87FF2" w:rsidRDefault="00687954" w:rsidP="00D85E6A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D87FF2" w:rsidRDefault="00D87FF2">
      <w:pPr>
        <w:rPr>
          <w:rFonts w:ascii="宋体" w:hAnsi="宋体" w:cs="仿宋"/>
          <w:sz w:val="24"/>
        </w:rPr>
      </w:pPr>
    </w:p>
    <w:p w:rsidR="00D87FF2" w:rsidRDefault="00687954">
      <w:pPr>
        <w:pStyle w:val="a5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D87FF2" w:rsidRDefault="00687954">
      <w:pPr>
        <w:pStyle w:val="a5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D87FF2" w:rsidRDefault="00687954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企业法人营业执照注册号：________________</w:t>
      </w:r>
    </w:p>
    <w:p w:rsidR="00D87FF2" w:rsidRDefault="00D87FF2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D87FF2" w:rsidRDefault="00D87FF2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D87FF2" w:rsidRDefault="00687954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投标人或委托人:：________________（现场签名）</w:t>
      </w:r>
    </w:p>
    <w:p w:rsidR="00D87FF2" w:rsidRDefault="00687954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投标人或委托人联系电话：____________（现场手签）</w:t>
      </w:r>
    </w:p>
    <w:p w:rsidR="00D87FF2" w:rsidRDefault="00687954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投标日期：________________（现场手签）</w:t>
      </w:r>
    </w:p>
    <w:p w:rsidR="00D87FF2" w:rsidRDefault="00D87F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87FF2" w:rsidRDefault="00D87F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87FF2" w:rsidRDefault="00D87F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87FF2" w:rsidRDefault="00D87F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87FF2" w:rsidRDefault="00D87F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87FF2" w:rsidRDefault="00D87F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87FF2" w:rsidRDefault="00D87F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87FF2" w:rsidRDefault="00D87F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87FF2" w:rsidRDefault="00D87FF2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87FF2" w:rsidRDefault="00D87FF2">
      <w:pPr>
        <w:outlineLvl w:val="0"/>
        <w:rPr>
          <w:rFonts w:ascii="宋体" w:hAnsi="宋体" w:cs="仿宋"/>
          <w:sz w:val="24"/>
        </w:rPr>
      </w:pPr>
    </w:p>
    <w:p w:rsidR="00D87FF2" w:rsidRDefault="00687954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lastRenderedPageBreak/>
        <w:t>年月日</w:t>
      </w:r>
    </w:p>
    <w:p w:rsidR="00D87FF2" w:rsidRDefault="00687954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D87FF2" w:rsidRDefault="00D87FF2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D87FF2" w:rsidRDefault="00687954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D87FF2" w:rsidRDefault="00687954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D87FF2" w:rsidRDefault="00687954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D87FF2" w:rsidRDefault="00687954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D87FF2" w:rsidRDefault="00687954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维保服务方案</w:t>
      </w:r>
    </w:p>
    <w:p w:rsidR="00D87FF2" w:rsidRDefault="00687954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六、供应商认为需要提供的其它资料（包括但不限于基本账户信息）</w:t>
      </w:r>
    </w:p>
    <w:p w:rsidR="00D87FF2" w:rsidRDefault="00D87FF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D87FF2" w:rsidRDefault="0068795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7FF2" w:rsidRDefault="00D87FF2">
      <w:pPr>
        <w:shd w:val="clear" w:color="auto" w:fill="FFFFFF"/>
        <w:spacing w:before="93" w:after="62" w:line="400" w:lineRule="exact"/>
        <w:rPr>
          <w:rFonts w:ascii="宋体" w:hAnsi="宋体" w:cs="仿宋"/>
          <w:b/>
          <w:bCs/>
          <w:sz w:val="24"/>
        </w:rPr>
      </w:pPr>
    </w:p>
    <w:p w:rsidR="00D87FF2" w:rsidRDefault="00687954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D87FF2" w:rsidRDefault="00687954" w:rsidP="00D85E6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D87FF2" w:rsidRDefault="00687954" w:rsidP="00D85E6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D87FF2" w:rsidRDefault="00687954" w:rsidP="00D85E6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D87FF2" w:rsidRDefault="00687954" w:rsidP="00D85E6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成立时间：年月日</w:t>
      </w:r>
    </w:p>
    <w:p w:rsidR="00D87FF2" w:rsidRDefault="00687954" w:rsidP="00D85E6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D87FF2" w:rsidRDefault="00687954" w:rsidP="00D85E6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经营范围：主营：；兼营：</w:t>
      </w:r>
    </w:p>
    <w:p w:rsidR="00D87FF2" w:rsidRDefault="00687954" w:rsidP="00D85E6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姓名：性别：年龄：系（供应商名称）的法定代表人。</w:t>
      </w:r>
    </w:p>
    <w:p w:rsidR="00D87FF2" w:rsidRDefault="00687954" w:rsidP="00D85E6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D87FF2" w:rsidRDefault="00687954" w:rsidP="00D85E6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D87FF2" w:rsidRDefault="00D87FF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D87FF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87FF2" w:rsidRDefault="0068795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7FF2" w:rsidRDefault="0068795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D87FF2" w:rsidRDefault="00D87FF2">
      <w:pPr>
        <w:spacing w:line="360" w:lineRule="auto"/>
        <w:rPr>
          <w:rFonts w:ascii="宋体" w:hAnsi="宋体" w:cs="仿宋"/>
          <w:sz w:val="24"/>
        </w:rPr>
      </w:pPr>
    </w:p>
    <w:p w:rsidR="00D87FF2" w:rsidRDefault="00687954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D87FF2" w:rsidRDefault="00687954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D87FF2" w:rsidRDefault="00687954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D87FF2" w:rsidRDefault="00687954" w:rsidP="00D85E6A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D87FF2" w:rsidRDefault="00687954" w:rsidP="00D85E6A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委托期限：。</w:t>
      </w:r>
    </w:p>
    <w:p w:rsidR="00D87FF2" w:rsidRDefault="00687954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D87FF2" w:rsidRDefault="00687954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D87FF2" w:rsidRDefault="00687954" w:rsidP="00D85E6A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D87FF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F2" w:rsidRDefault="0068795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7FF2" w:rsidRDefault="0068795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D87FF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7FF2" w:rsidRDefault="0068795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7FF2" w:rsidRDefault="0068795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D87FF2" w:rsidRDefault="00D87FF2">
      <w:pPr>
        <w:spacing w:line="360" w:lineRule="auto"/>
        <w:ind w:right="420"/>
        <w:rPr>
          <w:rFonts w:ascii="宋体" w:hAnsi="宋体" w:cs="仿宋"/>
          <w:sz w:val="24"/>
        </w:rPr>
      </w:pPr>
    </w:p>
    <w:p w:rsidR="00D87FF2" w:rsidRDefault="00687954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D87FF2" w:rsidRDefault="00687954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D87FF2" w:rsidRDefault="00687954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D87FF2" w:rsidRDefault="00687954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D87FF2" w:rsidRDefault="00D87FF2">
      <w:pPr>
        <w:tabs>
          <w:tab w:val="left" w:pos="3600"/>
        </w:tabs>
        <w:rPr>
          <w:rFonts w:ascii="宋体" w:hAnsi="宋体"/>
          <w:b/>
          <w:sz w:val="24"/>
        </w:rPr>
      </w:pPr>
    </w:p>
    <w:p w:rsidR="00D87FF2" w:rsidRDefault="00687954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D87FF2" w:rsidRDefault="00687954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D87FF2" w:rsidRDefault="00D87FF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D87FF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F2" w:rsidRDefault="0068795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F2" w:rsidRDefault="0068795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7FF2" w:rsidRDefault="00D87FF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87FF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F2" w:rsidRDefault="0068795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F2" w:rsidRDefault="0068795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服务期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7FF2" w:rsidRDefault="00D87FF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87FF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F2" w:rsidRDefault="0068795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F2" w:rsidRDefault="0068795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7FF2" w:rsidRDefault="00687954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D87FF2" w:rsidRDefault="00D87FF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D87FF2" w:rsidRDefault="0068795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D87FF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FF2" w:rsidRDefault="0068795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FF2" w:rsidRDefault="0068795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FF2" w:rsidRDefault="00D87FF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D87FF2" w:rsidRDefault="00D87FF2">
      <w:pPr>
        <w:spacing w:line="360" w:lineRule="auto"/>
        <w:rPr>
          <w:rFonts w:ascii="宋体" w:hAnsi="宋体"/>
          <w:sz w:val="24"/>
        </w:rPr>
      </w:pPr>
    </w:p>
    <w:p w:rsidR="00D87FF2" w:rsidRDefault="00687954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D87FF2" w:rsidRDefault="0068795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D87FF2" w:rsidRDefault="0068795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D87FF2" w:rsidRDefault="0068795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D87FF2" w:rsidRDefault="00D87F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87FF2" w:rsidRDefault="00687954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五、维保服务方案</w:t>
      </w:r>
    </w:p>
    <w:p w:rsidR="00D87FF2" w:rsidRDefault="00D87F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87FF2" w:rsidRDefault="00D87F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87FF2" w:rsidRDefault="00D87F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87FF2" w:rsidRDefault="00D87F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87FF2" w:rsidRDefault="00D87F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87FF2" w:rsidRDefault="00D87F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87FF2" w:rsidRDefault="00D87F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87FF2" w:rsidRDefault="00D87F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87FF2" w:rsidRDefault="00D87F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87FF2" w:rsidRDefault="00D87F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87FF2" w:rsidRDefault="00D87F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87FF2" w:rsidRDefault="00D87F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87FF2" w:rsidRDefault="00D87F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87FF2" w:rsidRDefault="00D87F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87FF2" w:rsidRDefault="00D87F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87FF2" w:rsidRDefault="00D87F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87FF2" w:rsidRDefault="00D87F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87FF2" w:rsidRDefault="00D87F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87FF2" w:rsidRDefault="00D87F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87FF2" w:rsidRDefault="00D87FF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D87FF2" w:rsidRDefault="00687954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六</w:t>
      </w:r>
      <w:r>
        <w:rPr>
          <w:rFonts w:ascii="宋体" w:hAnsi="宋体" w:hint="eastAsia"/>
          <w:b/>
          <w:bCs/>
          <w:sz w:val="24"/>
        </w:rPr>
        <w:t>、供应商认为需要提供的其它资料（包括但不限于基本账户信息）</w:t>
      </w:r>
    </w:p>
    <w:p w:rsidR="00D87FF2" w:rsidRDefault="00D87FF2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D87FF2" w:rsidRDefault="00D87FF2">
      <w:pPr>
        <w:rPr>
          <w:rFonts w:ascii="微软雅黑" w:hAnsi="微软雅黑"/>
          <w:color w:val="000000"/>
          <w:sz w:val="24"/>
          <w:szCs w:val="24"/>
        </w:rPr>
      </w:pPr>
    </w:p>
    <w:sectPr w:rsidR="00D87FF2" w:rsidSect="00D946F3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5E3" w:rsidRDefault="00E315E3">
      <w:pPr>
        <w:spacing w:after="0"/>
      </w:pPr>
      <w:r>
        <w:separator/>
      </w:r>
    </w:p>
  </w:endnote>
  <w:endnote w:type="continuationSeparator" w:id="1">
    <w:p w:rsidR="00E315E3" w:rsidRDefault="00E315E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5E3" w:rsidRDefault="00E315E3">
      <w:pPr>
        <w:spacing w:after="0"/>
      </w:pPr>
      <w:r>
        <w:separator/>
      </w:r>
    </w:p>
  </w:footnote>
  <w:footnote w:type="continuationSeparator" w:id="1">
    <w:p w:rsidR="00E315E3" w:rsidRDefault="00E315E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FF2" w:rsidRDefault="00687954">
    <w:pPr>
      <w:pStyle w:val="a7"/>
      <w:jc w:val="right"/>
    </w:pPr>
    <w:r>
      <w:rPr>
        <w:rFonts w:hint="eastAsia"/>
      </w:rPr>
      <w:t>档案编号：</w:t>
    </w:r>
    <w:r w:rsidR="00346EDF" w:rsidRPr="00346EDF">
      <w:t>2025-C-1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D41990"/>
    <w:multiLevelType w:val="multilevel"/>
    <w:tmpl w:val="54D4199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a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ZmZhNjA2MTAwMDQ0MWRjYzgyZDQ0MDllNGVlOWMyZTMifQ=="/>
  </w:docVars>
  <w:rsids>
    <w:rsidRoot w:val="001D34D9"/>
    <w:rsid w:val="000055CE"/>
    <w:rsid w:val="00041060"/>
    <w:rsid w:val="00055951"/>
    <w:rsid w:val="00057868"/>
    <w:rsid w:val="00070555"/>
    <w:rsid w:val="00076E14"/>
    <w:rsid w:val="0008409D"/>
    <w:rsid w:val="00094764"/>
    <w:rsid w:val="000B3595"/>
    <w:rsid w:val="000C23F3"/>
    <w:rsid w:val="000F06D2"/>
    <w:rsid w:val="00143E4A"/>
    <w:rsid w:val="00153C61"/>
    <w:rsid w:val="001629D9"/>
    <w:rsid w:val="001D34D9"/>
    <w:rsid w:val="001E67AD"/>
    <w:rsid w:val="002026BF"/>
    <w:rsid w:val="00222AC1"/>
    <w:rsid w:val="00223CC0"/>
    <w:rsid w:val="00254F4B"/>
    <w:rsid w:val="002910EC"/>
    <w:rsid w:val="002B440C"/>
    <w:rsid w:val="002C7D3A"/>
    <w:rsid w:val="002D1D12"/>
    <w:rsid w:val="003262F2"/>
    <w:rsid w:val="003270E4"/>
    <w:rsid w:val="00346EDF"/>
    <w:rsid w:val="003947FD"/>
    <w:rsid w:val="003A64F6"/>
    <w:rsid w:val="003C2957"/>
    <w:rsid w:val="003D55D9"/>
    <w:rsid w:val="004229DF"/>
    <w:rsid w:val="004626EC"/>
    <w:rsid w:val="00465B65"/>
    <w:rsid w:val="004B6C37"/>
    <w:rsid w:val="004F1396"/>
    <w:rsid w:val="0054100D"/>
    <w:rsid w:val="005569C8"/>
    <w:rsid w:val="005578C4"/>
    <w:rsid w:val="00567C6F"/>
    <w:rsid w:val="005732A0"/>
    <w:rsid w:val="005E578A"/>
    <w:rsid w:val="00601638"/>
    <w:rsid w:val="00604EBA"/>
    <w:rsid w:val="00623F1E"/>
    <w:rsid w:val="00651E8E"/>
    <w:rsid w:val="00687954"/>
    <w:rsid w:val="00694010"/>
    <w:rsid w:val="006C16BF"/>
    <w:rsid w:val="006C1D39"/>
    <w:rsid w:val="006E3442"/>
    <w:rsid w:val="006E5126"/>
    <w:rsid w:val="0071490A"/>
    <w:rsid w:val="00735C14"/>
    <w:rsid w:val="0076536B"/>
    <w:rsid w:val="00776075"/>
    <w:rsid w:val="00800D2E"/>
    <w:rsid w:val="00802E94"/>
    <w:rsid w:val="00825689"/>
    <w:rsid w:val="008475E7"/>
    <w:rsid w:val="00872F5F"/>
    <w:rsid w:val="00885F5B"/>
    <w:rsid w:val="008A1643"/>
    <w:rsid w:val="008C0019"/>
    <w:rsid w:val="008C270F"/>
    <w:rsid w:val="008E0369"/>
    <w:rsid w:val="008F07D4"/>
    <w:rsid w:val="009257EC"/>
    <w:rsid w:val="00926AA0"/>
    <w:rsid w:val="009562F3"/>
    <w:rsid w:val="009905F6"/>
    <w:rsid w:val="009D30C0"/>
    <w:rsid w:val="00A1649A"/>
    <w:rsid w:val="00A21AF5"/>
    <w:rsid w:val="00A97AE6"/>
    <w:rsid w:val="00AE138D"/>
    <w:rsid w:val="00B1669D"/>
    <w:rsid w:val="00B200C1"/>
    <w:rsid w:val="00B22B46"/>
    <w:rsid w:val="00B34000"/>
    <w:rsid w:val="00B34004"/>
    <w:rsid w:val="00B55242"/>
    <w:rsid w:val="00C020AA"/>
    <w:rsid w:val="00C4660E"/>
    <w:rsid w:val="00C47E6D"/>
    <w:rsid w:val="00C52B6F"/>
    <w:rsid w:val="00C5647D"/>
    <w:rsid w:val="00C961F3"/>
    <w:rsid w:val="00C97281"/>
    <w:rsid w:val="00CA4F5B"/>
    <w:rsid w:val="00CD6596"/>
    <w:rsid w:val="00CE294D"/>
    <w:rsid w:val="00D01B84"/>
    <w:rsid w:val="00D51E94"/>
    <w:rsid w:val="00D6311E"/>
    <w:rsid w:val="00D85E6A"/>
    <w:rsid w:val="00D87FF2"/>
    <w:rsid w:val="00D946F3"/>
    <w:rsid w:val="00D96198"/>
    <w:rsid w:val="00DA012E"/>
    <w:rsid w:val="00DA1432"/>
    <w:rsid w:val="00DF6891"/>
    <w:rsid w:val="00E11014"/>
    <w:rsid w:val="00E221A1"/>
    <w:rsid w:val="00E23676"/>
    <w:rsid w:val="00E315E3"/>
    <w:rsid w:val="00E551A2"/>
    <w:rsid w:val="00E93FDC"/>
    <w:rsid w:val="00E95F0D"/>
    <w:rsid w:val="00E967F7"/>
    <w:rsid w:val="00EC0F7C"/>
    <w:rsid w:val="00ED7D39"/>
    <w:rsid w:val="00F220A0"/>
    <w:rsid w:val="00F31DBF"/>
    <w:rsid w:val="00F61627"/>
    <w:rsid w:val="00F81F82"/>
    <w:rsid w:val="00FD6DD6"/>
    <w:rsid w:val="00FE59EC"/>
    <w:rsid w:val="00FF11E2"/>
    <w:rsid w:val="05DA1608"/>
    <w:rsid w:val="07DB33DB"/>
    <w:rsid w:val="08246A8D"/>
    <w:rsid w:val="08413E1A"/>
    <w:rsid w:val="0AA714B8"/>
    <w:rsid w:val="0E972280"/>
    <w:rsid w:val="100925C3"/>
    <w:rsid w:val="1B7E0810"/>
    <w:rsid w:val="1E9A67E6"/>
    <w:rsid w:val="1E9E77C7"/>
    <w:rsid w:val="227E6ED8"/>
    <w:rsid w:val="23800E1D"/>
    <w:rsid w:val="26FB0D17"/>
    <w:rsid w:val="277549C7"/>
    <w:rsid w:val="2C6A7A6B"/>
    <w:rsid w:val="2F8D5D54"/>
    <w:rsid w:val="324149F2"/>
    <w:rsid w:val="35206FB1"/>
    <w:rsid w:val="367B3FC7"/>
    <w:rsid w:val="39D54B57"/>
    <w:rsid w:val="3A543DA5"/>
    <w:rsid w:val="3C3C7EA1"/>
    <w:rsid w:val="3E737005"/>
    <w:rsid w:val="42FF269B"/>
    <w:rsid w:val="45614F10"/>
    <w:rsid w:val="45AB0E78"/>
    <w:rsid w:val="48BE62E5"/>
    <w:rsid w:val="4A963A39"/>
    <w:rsid w:val="4B9B226D"/>
    <w:rsid w:val="4DD0267A"/>
    <w:rsid w:val="4E6F5B07"/>
    <w:rsid w:val="51146799"/>
    <w:rsid w:val="511C1763"/>
    <w:rsid w:val="53294C00"/>
    <w:rsid w:val="54625C01"/>
    <w:rsid w:val="56004708"/>
    <w:rsid w:val="57E80FEC"/>
    <w:rsid w:val="599C4B94"/>
    <w:rsid w:val="59B53D43"/>
    <w:rsid w:val="5ADC6BD8"/>
    <w:rsid w:val="5B743C01"/>
    <w:rsid w:val="63534F55"/>
    <w:rsid w:val="6D632B71"/>
    <w:rsid w:val="6E8B5617"/>
    <w:rsid w:val="6EEA6333"/>
    <w:rsid w:val="70404579"/>
    <w:rsid w:val="717D3F41"/>
    <w:rsid w:val="72F917E3"/>
    <w:rsid w:val="75C7402A"/>
    <w:rsid w:val="79C85CD9"/>
    <w:rsid w:val="7B146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a1"/>
    <w:qFormat/>
    <w:rsid w:val="00D946F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D946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qFormat/>
    <w:rsid w:val="00D946F3"/>
    <w:pPr>
      <w:spacing w:after="120"/>
    </w:pPr>
    <w:rPr>
      <w:sz w:val="20"/>
      <w:szCs w:val="24"/>
    </w:rPr>
  </w:style>
  <w:style w:type="paragraph" w:styleId="a5">
    <w:name w:val="Plain Text"/>
    <w:basedOn w:val="a0"/>
    <w:link w:val="Char"/>
    <w:qFormat/>
    <w:rsid w:val="00D946F3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6">
    <w:name w:val="footer"/>
    <w:basedOn w:val="a0"/>
    <w:link w:val="Char0"/>
    <w:uiPriority w:val="99"/>
    <w:qFormat/>
    <w:rsid w:val="00D946F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0"/>
    <w:link w:val="Char1"/>
    <w:uiPriority w:val="99"/>
    <w:qFormat/>
    <w:rsid w:val="00D946F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">
    <w:name w:val="toc 1"/>
    <w:basedOn w:val="a0"/>
    <w:next w:val="a0"/>
    <w:qFormat/>
    <w:rsid w:val="00D946F3"/>
    <w:pPr>
      <w:widowControl w:val="0"/>
      <w:adjustRightInd/>
      <w:snapToGrid/>
      <w:spacing w:after="0"/>
      <w:jc w:val="both"/>
    </w:pPr>
    <w:rPr>
      <w:rFonts w:ascii="宋体" w:eastAsia="宋体" w:hAnsi="宋体" w:cs="Times New Roman"/>
      <w:b/>
      <w:bCs/>
      <w:kern w:val="2"/>
      <w:sz w:val="30"/>
      <w:szCs w:val="24"/>
    </w:rPr>
  </w:style>
  <w:style w:type="paragraph" w:styleId="a">
    <w:name w:val="Title"/>
    <w:basedOn w:val="a0"/>
    <w:next w:val="a0"/>
    <w:link w:val="Char2"/>
    <w:qFormat/>
    <w:rsid w:val="00D946F3"/>
    <w:pPr>
      <w:keepNext/>
      <w:widowControl w:val="0"/>
      <w:numPr>
        <w:ilvl w:val="1"/>
        <w:numId w:val="1"/>
      </w:numPr>
      <w:tabs>
        <w:tab w:val="left" w:pos="576"/>
      </w:tabs>
      <w:adjustRightInd/>
      <w:snapToGrid/>
      <w:spacing w:before="240" w:after="60"/>
      <w:jc w:val="center"/>
      <w:outlineLvl w:val="0"/>
    </w:pPr>
    <w:rPr>
      <w:rFonts w:ascii="Times New Roman" w:eastAsia="宋体" w:hAnsi="Times New Roman" w:cs="Arial"/>
      <w:b/>
      <w:bCs/>
      <w:color w:val="333333"/>
      <w:kern w:val="2"/>
      <w:sz w:val="44"/>
      <w:szCs w:val="32"/>
    </w:rPr>
  </w:style>
  <w:style w:type="character" w:styleId="a8">
    <w:name w:val="Hyperlink"/>
    <w:basedOn w:val="a2"/>
    <w:qFormat/>
    <w:rsid w:val="00D946F3"/>
    <w:rPr>
      <w:color w:val="0000FF"/>
      <w:u w:val="single"/>
    </w:rPr>
  </w:style>
  <w:style w:type="character" w:customStyle="1" w:styleId="Char1">
    <w:name w:val="页眉 Char"/>
    <w:basedOn w:val="a2"/>
    <w:link w:val="a7"/>
    <w:uiPriority w:val="99"/>
    <w:qFormat/>
    <w:rsid w:val="00D946F3"/>
    <w:rPr>
      <w:rFonts w:ascii="Tahoma" w:hAnsi="Tahoma"/>
      <w:sz w:val="18"/>
      <w:szCs w:val="18"/>
    </w:rPr>
  </w:style>
  <w:style w:type="character" w:customStyle="1" w:styleId="Char0">
    <w:name w:val="页脚 Char"/>
    <w:basedOn w:val="a2"/>
    <w:link w:val="a6"/>
    <w:uiPriority w:val="99"/>
    <w:qFormat/>
    <w:rsid w:val="00D946F3"/>
    <w:rPr>
      <w:rFonts w:ascii="Tahoma" w:hAnsi="Tahoma"/>
      <w:sz w:val="18"/>
      <w:szCs w:val="18"/>
    </w:rPr>
  </w:style>
  <w:style w:type="paragraph" w:customStyle="1" w:styleId="p0">
    <w:name w:val="p0"/>
    <w:basedOn w:val="a0"/>
    <w:qFormat/>
    <w:rsid w:val="00D946F3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0"/>
    <w:qFormat/>
    <w:rsid w:val="00D946F3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D946F3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Char">
    <w:name w:val="纯文本 Char"/>
    <w:basedOn w:val="a2"/>
    <w:link w:val="a5"/>
    <w:qFormat/>
    <w:rsid w:val="00D946F3"/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Char2">
    <w:name w:val="标题 Char"/>
    <w:basedOn w:val="a2"/>
    <w:link w:val="a"/>
    <w:qFormat/>
    <w:rsid w:val="00D946F3"/>
    <w:rPr>
      <w:rFonts w:ascii="Times New Roman" w:eastAsia="宋体" w:hAnsi="Times New Roman" w:cs="Arial"/>
      <w:b/>
      <w:bCs/>
      <w:color w:val="333333"/>
      <w:kern w:val="2"/>
      <w:sz w:val="44"/>
      <w:szCs w:val="32"/>
    </w:rPr>
  </w:style>
  <w:style w:type="character" w:customStyle="1" w:styleId="2Char">
    <w:name w:val="标题 2 Char"/>
    <w:basedOn w:val="a2"/>
    <w:link w:val="2"/>
    <w:uiPriority w:val="9"/>
    <w:semiHidden/>
    <w:qFormat/>
    <w:rsid w:val="00D946F3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a-10">
    <w:name w:val="pa-10"/>
    <w:basedOn w:val="a0"/>
    <w:qFormat/>
    <w:rsid w:val="00D946F3"/>
    <w:pPr>
      <w:adjustRightInd/>
      <w:snapToGrid/>
      <w:spacing w:after="0" w:line="280" w:lineRule="atLeast"/>
      <w:jc w:val="both"/>
    </w:pPr>
    <w:rPr>
      <w:rFonts w:ascii="宋体" w:eastAsia="宋体" w:hAnsi="宋体"/>
      <w:sz w:val="24"/>
      <w:szCs w:val="24"/>
    </w:rPr>
  </w:style>
  <w:style w:type="paragraph" w:customStyle="1" w:styleId="10">
    <w:name w:val="列出段落1"/>
    <w:basedOn w:val="a0"/>
    <w:uiPriority w:val="34"/>
    <w:qFormat/>
    <w:rsid w:val="00800D2E"/>
    <w:pPr>
      <w:ind w:firstLineChars="200" w:firstLine="420"/>
    </w:pPr>
    <w:rPr>
      <w:rFonts w:cstheme="minorBidi"/>
    </w:rPr>
  </w:style>
  <w:style w:type="character" w:customStyle="1" w:styleId="NormalCharacter">
    <w:name w:val="NormalCharacter"/>
    <w:semiHidden/>
    <w:qFormat/>
    <w:rsid w:val="005732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5B93F-E41A-4390-8B77-4651AD61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492</Words>
  <Characters>2807</Characters>
  <Application>Microsoft Office Word</Application>
  <DocSecurity>0</DocSecurity>
  <Lines>23</Lines>
  <Paragraphs>6</Paragraphs>
  <ScaleCrop>false</ScaleCrop>
  <Company>Microsoft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2</cp:revision>
  <cp:lastPrinted>2023-08-29T00:17:00Z</cp:lastPrinted>
  <dcterms:created xsi:type="dcterms:W3CDTF">2025-02-13T06:33:00Z</dcterms:created>
  <dcterms:modified xsi:type="dcterms:W3CDTF">2025-02-13T06:33:00Z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2F83F5240D2C41D59D9435DE44735AD2_12</vt:lpwstr>
  </property>
</Properties>
</file>